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C6CF5" w14:textId="77777777" w:rsidR="00694ABB" w:rsidRPr="00076B79" w:rsidRDefault="00076B79" w:rsidP="00076B79">
      <w:pPr>
        <w:jc w:val="center"/>
        <w:rPr>
          <w:rFonts w:asciiTheme="majorHAnsi" w:hAnsiTheme="majorHAnsi"/>
          <w:b/>
          <w:sz w:val="28"/>
          <w:szCs w:val="28"/>
        </w:rPr>
      </w:pPr>
      <w:r>
        <w:rPr>
          <w:rFonts w:asciiTheme="majorHAnsi" w:hAnsiTheme="majorHAnsi"/>
          <w:b/>
          <w:sz w:val="28"/>
          <w:szCs w:val="28"/>
        </w:rPr>
        <w:t>Write-Around</w:t>
      </w:r>
    </w:p>
    <w:tbl>
      <w:tblPr>
        <w:tblStyle w:val="TableGrid"/>
        <w:tblW w:w="0" w:type="auto"/>
        <w:tblLook w:val="04A0" w:firstRow="1" w:lastRow="0" w:firstColumn="1" w:lastColumn="0" w:noHBand="0" w:noVBand="1"/>
      </w:tblPr>
      <w:tblGrid>
        <w:gridCol w:w="9576"/>
      </w:tblGrid>
      <w:tr w:rsidR="0096784B" w14:paraId="3C3E7A59" w14:textId="77777777" w:rsidTr="0096784B">
        <w:tc>
          <w:tcPr>
            <w:tcW w:w="9576" w:type="dxa"/>
          </w:tcPr>
          <w:p w14:paraId="4B3CE3EC" w14:textId="77777777" w:rsidR="0096784B" w:rsidRPr="0096784B" w:rsidRDefault="00076B79">
            <w:pPr>
              <w:rPr>
                <w:rFonts w:asciiTheme="majorHAnsi" w:hAnsiTheme="majorHAnsi"/>
                <w:i/>
              </w:rPr>
            </w:pPr>
            <w:r>
              <w:rPr>
                <w:rFonts w:asciiTheme="majorHAnsi" w:hAnsiTheme="majorHAnsi"/>
                <w:u w:val="single"/>
              </w:rPr>
              <w:t>Description of Practice:</w:t>
            </w:r>
            <w:r w:rsidR="0096784B" w:rsidRPr="000E636B">
              <w:rPr>
                <w:rFonts w:asciiTheme="majorHAnsi" w:hAnsiTheme="majorHAnsi"/>
              </w:rPr>
              <w:t xml:space="preserve"> </w:t>
            </w:r>
          </w:p>
          <w:p w14:paraId="7A00A44E" w14:textId="77777777" w:rsidR="0096784B" w:rsidRDefault="0096784B">
            <w:pPr>
              <w:rPr>
                <w:rFonts w:asciiTheme="majorHAnsi" w:hAnsiTheme="majorHAnsi"/>
                <w:u w:val="single"/>
              </w:rPr>
            </w:pPr>
          </w:p>
          <w:p w14:paraId="05AC40CC" w14:textId="77777777" w:rsidR="0096784B" w:rsidRPr="00076B79" w:rsidRDefault="00F85BAF">
            <w:pPr>
              <w:rPr>
                <w:rFonts w:asciiTheme="majorHAnsi" w:hAnsiTheme="majorHAnsi"/>
              </w:rPr>
            </w:pPr>
            <w:r>
              <w:rPr>
                <w:rFonts w:asciiTheme="majorHAnsi" w:hAnsiTheme="majorHAnsi"/>
              </w:rPr>
              <w:t xml:space="preserve">One </w:t>
            </w:r>
            <w:r w:rsidR="00076B79">
              <w:rPr>
                <w:rFonts w:asciiTheme="majorHAnsi" w:hAnsiTheme="majorHAnsi"/>
              </w:rPr>
              <w:t>effective tool for engaging ELL</w:t>
            </w:r>
            <w:r>
              <w:rPr>
                <w:rFonts w:asciiTheme="majorHAnsi" w:hAnsiTheme="majorHAnsi"/>
              </w:rPr>
              <w:t xml:space="preserve">s in class </w:t>
            </w:r>
            <w:r w:rsidR="00076B79">
              <w:rPr>
                <w:rFonts w:asciiTheme="majorHAnsi" w:hAnsiTheme="majorHAnsi"/>
              </w:rPr>
              <w:t>discussion is the Write-Around</w:t>
            </w:r>
            <w:r>
              <w:rPr>
                <w:rFonts w:asciiTheme="majorHAnsi" w:hAnsiTheme="majorHAnsi"/>
              </w:rPr>
              <w:t xml:space="preserve"> strategy.  The Write Around is effective in making students accountable for class discussion, and in the promotion of academic language.  Students write their own responses to a topic, and then pass their responses around to other students.  Students then read and respond in writing to the pr</w:t>
            </w:r>
            <w:r w:rsidR="004C1DF0">
              <w:rPr>
                <w:rFonts w:asciiTheme="majorHAnsi" w:hAnsiTheme="majorHAnsi"/>
              </w:rPr>
              <w:t xml:space="preserve">evious </w:t>
            </w:r>
            <w:proofErr w:type="gramStart"/>
            <w:r w:rsidR="004C1DF0">
              <w:rPr>
                <w:rFonts w:asciiTheme="majorHAnsi" w:hAnsiTheme="majorHAnsi"/>
              </w:rPr>
              <w:t>responses, which creates</w:t>
            </w:r>
            <w:proofErr w:type="gramEnd"/>
            <w:r w:rsidR="004C1DF0">
              <w:rPr>
                <w:rFonts w:asciiTheme="majorHAnsi" w:hAnsiTheme="majorHAnsi"/>
              </w:rPr>
              <w:t xml:space="preserve"> </w:t>
            </w:r>
            <w:r w:rsidR="00076B79">
              <w:rPr>
                <w:rFonts w:asciiTheme="majorHAnsi" w:hAnsiTheme="majorHAnsi"/>
              </w:rPr>
              <w:t xml:space="preserve">a </w:t>
            </w:r>
            <w:r w:rsidR="004C1DF0">
              <w:rPr>
                <w:rFonts w:asciiTheme="majorHAnsi" w:hAnsiTheme="majorHAnsi"/>
              </w:rPr>
              <w:t xml:space="preserve">string of conversations related to the topic as the paper circulates around the table.  </w:t>
            </w:r>
          </w:p>
        </w:tc>
      </w:tr>
    </w:tbl>
    <w:p w14:paraId="43E87090" w14:textId="77777777" w:rsidR="00694ABB" w:rsidRDefault="00694ABB">
      <w:pPr>
        <w:rPr>
          <w:rFonts w:asciiTheme="majorHAnsi" w:hAnsiTheme="majorHAnsi"/>
        </w:rPr>
      </w:pPr>
    </w:p>
    <w:tbl>
      <w:tblPr>
        <w:tblStyle w:val="TableGrid"/>
        <w:tblW w:w="0" w:type="auto"/>
        <w:tblLook w:val="04A0" w:firstRow="1" w:lastRow="0" w:firstColumn="1" w:lastColumn="0" w:noHBand="0" w:noVBand="1"/>
      </w:tblPr>
      <w:tblGrid>
        <w:gridCol w:w="9576"/>
      </w:tblGrid>
      <w:tr w:rsidR="0096784B" w14:paraId="036094E9" w14:textId="77777777" w:rsidTr="0096784B">
        <w:tc>
          <w:tcPr>
            <w:tcW w:w="9576" w:type="dxa"/>
          </w:tcPr>
          <w:p w14:paraId="4733220C" w14:textId="77777777" w:rsidR="0096784B" w:rsidRDefault="0096784B" w:rsidP="0096784B">
            <w:pPr>
              <w:rPr>
                <w:i/>
              </w:rPr>
            </w:pPr>
            <w:r>
              <w:rPr>
                <w:rFonts w:asciiTheme="majorHAnsi" w:hAnsiTheme="majorHAnsi"/>
                <w:u w:val="single"/>
              </w:rPr>
              <w:t>Intended Audience and Outcomes:</w:t>
            </w:r>
            <w:r>
              <w:t xml:space="preserve"> </w:t>
            </w:r>
          </w:p>
          <w:p w14:paraId="0FAE091E" w14:textId="77777777" w:rsidR="0096784B" w:rsidRDefault="0096784B" w:rsidP="0096784B">
            <w:pPr>
              <w:rPr>
                <w:i/>
              </w:rPr>
            </w:pPr>
          </w:p>
          <w:p w14:paraId="22A086D0" w14:textId="77777777" w:rsidR="0096784B" w:rsidRPr="00076B79" w:rsidRDefault="00076B79" w:rsidP="0096784B">
            <w:pPr>
              <w:rPr>
                <w:rFonts w:ascii="Cambria" w:hAnsi="Cambria"/>
              </w:rPr>
            </w:pPr>
            <w:r>
              <w:rPr>
                <w:rFonts w:ascii="Cambria" w:hAnsi="Cambria"/>
              </w:rPr>
              <w:t>The Write-Around</w:t>
            </w:r>
            <w:r w:rsidR="004C1DF0" w:rsidRPr="00076B79">
              <w:rPr>
                <w:rFonts w:ascii="Cambria" w:hAnsi="Cambria"/>
              </w:rPr>
              <w:t xml:space="preserve"> strategy is written for </w:t>
            </w:r>
            <w:r>
              <w:rPr>
                <w:rFonts w:ascii="Cambria" w:hAnsi="Cambria"/>
              </w:rPr>
              <w:t>all teachers to be able to implement</w:t>
            </w:r>
            <w:r w:rsidR="004C1DF0" w:rsidRPr="00076B79">
              <w:rPr>
                <w:rFonts w:ascii="Cambria" w:hAnsi="Cambria"/>
              </w:rPr>
              <w:t xml:space="preserve"> in class, and can work to accomplish various outcomes, including </w:t>
            </w:r>
            <w:r>
              <w:rPr>
                <w:rFonts w:ascii="Cambria" w:hAnsi="Cambria"/>
              </w:rPr>
              <w:t xml:space="preserve">the </w:t>
            </w:r>
            <w:r w:rsidR="004C1DF0" w:rsidRPr="00076B79">
              <w:rPr>
                <w:rFonts w:ascii="Cambria" w:hAnsi="Cambria"/>
              </w:rPr>
              <w:t xml:space="preserve">promotion of discussion, student engagement, and strengthening of writing skills.  </w:t>
            </w:r>
          </w:p>
        </w:tc>
      </w:tr>
    </w:tbl>
    <w:p w14:paraId="2B3D5CBA" w14:textId="77777777" w:rsidR="0096784B" w:rsidRDefault="0096784B">
      <w:pPr>
        <w:rPr>
          <w:rFonts w:asciiTheme="majorHAnsi" w:hAnsiTheme="majorHAnsi"/>
        </w:rPr>
      </w:pPr>
    </w:p>
    <w:tbl>
      <w:tblPr>
        <w:tblStyle w:val="TableGrid"/>
        <w:tblW w:w="0" w:type="auto"/>
        <w:tblLook w:val="04A0" w:firstRow="1" w:lastRow="0" w:firstColumn="1" w:lastColumn="0" w:noHBand="0" w:noVBand="1"/>
      </w:tblPr>
      <w:tblGrid>
        <w:gridCol w:w="9576"/>
      </w:tblGrid>
      <w:tr w:rsidR="0096784B" w14:paraId="7E12304E" w14:textId="77777777" w:rsidTr="0096784B">
        <w:tc>
          <w:tcPr>
            <w:tcW w:w="9576" w:type="dxa"/>
          </w:tcPr>
          <w:p w14:paraId="6C1B1A3E" w14:textId="77777777" w:rsidR="0096784B" w:rsidRPr="004C1DF0" w:rsidRDefault="0096784B">
            <w:pPr>
              <w:rPr>
                <w:rFonts w:asciiTheme="majorHAnsi" w:hAnsiTheme="majorHAnsi"/>
                <w:i/>
              </w:rPr>
            </w:pPr>
            <w:r w:rsidRPr="004C1DF0">
              <w:rPr>
                <w:rFonts w:asciiTheme="majorHAnsi" w:hAnsiTheme="majorHAnsi"/>
                <w:u w:val="single"/>
              </w:rPr>
              <w:t>Evidence that it works:</w:t>
            </w:r>
            <w:r w:rsidRPr="004C1DF0">
              <w:rPr>
                <w:rFonts w:asciiTheme="majorHAnsi" w:hAnsiTheme="majorHAnsi"/>
                <w:i/>
              </w:rPr>
              <w:t xml:space="preserve"> </w:t>
            </w:r>
          </w:p>
          <w:p w14:paraId="66CAB215" w14:textId="77777777" w:rsidR="0096784B" w:rsidRPr="004C1DF0" w:rsidRDefault="0096784B">
            <w:pPr>
              <w:rPr>
                <w:rFonts w:asciiTheme="majorHAnsi" w:hAnsiTheme="majorHAnsi"/>
                <w:i/>
              </w:rPr>
            </w:pPr>
          </w:p>
          <w:p w14:paraId="091ECFAF" w14:textId="77777777" w:rsidR="0096784B" w:rsidRPr="00076B79" w:rsidRDefault="004C1DF0">
            <w:pPr>
              <w:rPr>
                <w:rFonts w:asciiTheme="majorHAnsi" w:hAnsiTheme="majorHAnsi"/>
              </w:rPr>
            </w:pPr>
            <w:r>
              <w:rPr>
                <w:rFonts w:asciiTheme="majorHAnsi" w:hAnsiTheme="majorHAnsi"/>
              </w:rPr>
              <w:t>This strategy has been used with success in English classes on the Lawrence High School campus; however, it is not widely utilized by teachers within the other content areas. In the classes where the strategy has been implemented, there are also some challenges to the process, such as when students are not prepared to participate because they did not do reading on the topic, and/or they do not have adequate background knowledge on the topic.</w:t>
            </w:r>
            <w:bookmarkStart w:id="0" w:name="_GoBack"/>
            <w:bookmarkEnd w:id="0"/>
          </w:p>
        </w:tc>
      </w:tr>
    </w:tbl>
    <w:p w14:paraId="1AD42855" w14:textId="77777777" w:rsidR="0096784B" w:rsidRPr="00694ABB" w:rsidRDefault="0096784B">
      <w:pPr>
        <w:rPr>
          <w:rFonts w:asciiTheme="majorHAnsi" w:hAnsiTheme="majorHAnsi"/>
        </w:rPr>
      </w:pPr>
    </w:p>
    <w:p w14:paraId="581C126E" w14:textId="77777777" w:rsidR="00752A52" w:rsidRPr="00694ABB" w:rsidRDefault="00752A52">
      <w:pPr>
        <w:rPr>
          <w:rFonts w:asciiTheme="majorHAnsi" w:hAnsiTheme="majorHAnsi"/>
        </w:rPr>
      </w:pPr>
    </w:p>
    <w:sectPr w:rsidR="00752A52" w:rsidRPr="00694A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0A8B1" w14:textId="77777777" w:rsidR="00666CA1" w:rsidRDefault="00666CA1" w:rsidP="00694ABB">
      <w:pPr>
        <w:spacing w:after="0" w:line="240" w:lineRule="auto"/>
      </w:pPr>
      <w:r>
        <w:separator/>
      </w:r>
    </w:p>
  </w:endnote>
  <w:endnote w:type="continuationSeparator" w:id="0">
    <w:p w14:paraId="7FAEB31B" w14:textId="77777777" w:rsidR="00666CA1" w:rsidRDefault="00666CA1" w:rsidP="0069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BDFBA" w14:textId="77777777" w:rsidR="00666CA1" w:rsidRDefault="00666CA1" w:rsidP="00694ABB">
      <w:pPr>
        <w:spacing w:after="0" w:line="240" w:lineRule="auto"/>
      </w:pPr>
      <w:r>
        <w:separator/>
      </w:r>
    </w:p>
  </w:footnote>
  <w:footnote w:type="continuationSeparator" w:id="0">
    <w:p w14:paraId="5B7E33F0" w14:textId="77777777" w:rsidR="00666CA1" w:rsidRDefault="00666CA1" w:rsidP="00694A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96A1" w14:textId="77777777" w:rsidR="00076B79" w:rsidRDefault="00076B79" w:rsidP="00076B79">
    <w:pPr>
      <w:pStyle w:val="Header"/>
      <w:rPr>
        <w:b/>
        <w:sz w:val="26"/>
        <w:szCs w:val="26"/>
      </w:rPr>
    </w:pPr>
    <w:r>
      <w:rPr>
        <w:b/>
        <w:sz w:val="26"/>
        <w:szCs w:val="26"/>
      </w:rPr>
      <w:t xml:space="preserve">Author: Andrea </w:t>
    </w:r>
    <w:proofErr w:type="spellStart"/>
    <w:r>
      <w:rPr>
        <w:b/>
        <w:sz w:val="26"/>
        <w:szCs w:val="26"/>
      </w:rPr>
      <w:t>Gobbi</w:t>
    </w:r>
    <w:proofErr w:type="spellEnd"/>
  </w:p>
  <w:p w14:paraId="59B2673E" w14:textId="77777777" w:rsidR="00076B79" w:rsidRPr="002B4A0E" w:rsidRDefault="00076B79" w:rsidP="00076B79">
    <w:pPr>
      <w:pStyle w:val="Header"/>
      <w:rPr>
        <w:b/>
        <w:sz w:val="26"/>
        <w:szCs w:val="26"/>
      </w:rPr>
    </w:pPr>
    <w:r>
      <w:rPr>
        <w:b/>
        <w:sz w:val="26"/>
        <w:szCs w:val="26"/>
      </w:rPr>
      <w:t>School: Lawrence High School Campus</w:t>
    </w:r>
  </w:p>
  <w:p w14:paraId="2C2F9DAD" w14:textId="77777777" w:rsidR="00076B79" w:rsidRDefault="00076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14"/>
    <w:rsid w:val="00076B79"/>
    <w:rsid w:val="000E5D1C"/>
    <w:rsid w:val="000E636B"/>
    <w:rsid w:val="00371D72"/>
    <w:rsid w:val="004C1DF0"/>
    <w:rsid w:val="004D35AB"/>
    <w:rsid w:val="0051679B"/>
    <w:rsid w:val="006449FC"/>
    <w:rsid w:val="00666CA1"/>
    <w:rsid w:val="00694ABB"/>
    <w:rsid w:val="00752A52"/>
    <w:rsid w:val="0096784B"/>
    <w:rsid w:val="00B44214"/>
    <w:rsid w:val="00E16DB6"/>
    <w:rsid w:val="00E57196"/>
    <w:rsid w:val="00F85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F7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B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6B79"/>
  </w:style>
  <w:style w:type="paragraph" w:styleId="Footer">
    <w:name w:val="footer"/>
    <w:basedOn w:val="Normal"/>
    <w:link w:val="FooterChar"/>
    <w:uiPriority w:val="99"/>
    <w:unhideWhenUsed/>
    <w:rsid w:val="00076B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6B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B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6B79"/>
  </w:style>
  <w:style w:type="paragraph" w:styleId="Footer">
    <w:name w:val="footer"/>
    <w:basedOn w:val="Normal"/>
    <w:link w:val="FooterChar"/>
    <w:uiPriority w:val="99"/>
    <w:unhideWhenUsed/>
    <w:rsid w:val="00076B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1051</Characters>
  <Application>Microsoft Macintosh Word</Application>
  <DocSecurity>0</DocSecurity>
  <Lines>61</Lines>
  <Paragraphs>60</Paragraphs>
  <ScaleCrop>false</ScaleCrop>
  <HeadingPairs>
    <vt:vector size="2" baseType="variant">
      <vt:variant>
        <vt:lpstr>Title</vt:lpstr>
      </vt:variant>
      <vt:variant>
        <vt:i4>1</vt:i4>
      </vt:variant>
    </vt:vector>
  </HeadingPairs>
  <TitlesOfParts>
    <vt:vector size="1" baseType="lpstr">
      <vt:lpstr/>
    </vt:vector>
  </TitlesOfParts>
  <Company>Lawrence Public Schools</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Kinnon McCall</dc:creator>
  <cp:lastModifiedBy>Emily Looser</cp:lastModifiedBy>
  <cp:revision>3</cp:revision>
  <cp:lastPrinted>2014-05-21T14:45:00Z</cp:lastPrinted>
  <dcterms:created xsi:type="dcterms:W3CDTF">2014-05-21T14:46:00Z</dcterms:created>
  <dcterms:modified xsi:type="dcterms:W3CDTF">2014-07-21T18:38:00Z</dcterms:modified>
</cp:coreProperties>
</file>